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宋体" w:cs="宋体"/>
          <w:b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CVCC核心能力高级礼仪指导师培训班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报名回执表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时间：20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日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地点：成都</w:t>
      </w:r>
    </w:p>
    <w:tbl>
      <w:tblPr>
        <w:tblStyle w:val="6"/>
        <w:tblW w:w="1045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276"/>
        <w:gridCol w:w="2126"/>
        <w:gridCol w:w="1843"/>
        <w:gridCol w:w="2126"/>
        <w:gridCol w:w="184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详细地址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报名回执信息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培训单位信息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开户行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中国农业银行成都经开区沙河堡分理处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缴费方式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现场缴费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手机支付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□对公转款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号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22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8350 0104 0006 974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户名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成都博润创新教育研究院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发票明细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纳税人识别号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项目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培训费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1、请负责老师填好报名信息之后发送至邮箱：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instrText xml:space="preserve"> HYPERLINK "mailto:sccvcc@126.com" 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sccvcc@126.com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end"/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2、请学员报到时随身携带身份证证件，并注意旅途安全。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、回执表命名格式：学校+培训班名称，在每期报名截止日期前回传。</w:t>
            </w: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6732905</wp:posOffset>
                      </wp:positionV>
                      <wp:extent cx="5402580" cy="900430"/>
                      <wp:effectExtent l="0" t="0" r="7620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2580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报名提示：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单位报名回执表请在每期班开班前一周上传。开班报到时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提交以下资料：</w:t>
                                  </w:r>
                                </w:p>
                                <w:p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全国核心能力认证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就业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指导师证书申请表电子版；</w:t>
                                  </w:r>
                                </w:p>
                                <w:p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2.免冠证件（蓝底）近照2寸的电子版一份；</w:t>
                                  </w:r>
                                </w:p>
                                <w:p>
                                  <w:pPr>
                                    <w:tabs>
                                      <w:tab w:val="left" w:pos="7947"/>
                                    </w:tabs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3.身份证复印件一份。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师资班培训详细安排见每期班的培训报到须知。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pt;margin-top:530.15pt;height:70.9pt;width:425.4pt;z-index:251659264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5kTtzZAAAADAEAAA8AAAAAAAAAAQAgAAAAIgAAAGRycy9k&#10;b3ducmV2LnhtbFBLAQIUABQAAAAIAIdO4kC/kd3ByAEAAIUDAAAOAAAAAAAAAAEAIAAAACg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400" w:lineRule="exact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报名提示：单位报名回执表请在每期班开班前一周上传。开班报到时提交以下资料：</w:t>
      </w:r>
    </w:p>
    <w:p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1.CVCC核心能力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高级礼仪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指导师证书申请表电子版；</w:t>
      </w:r>
    </w:p>
    <w:p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2.免冠证件（蓝底、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红底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）近照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1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寸的电子版一份；</w:t>
      </w:r>
    </w:p>
    <w:p>
      <w:pPr>
        <w:spacing w:line="400" w:lineRule="exact"/>
        <w:ind w:firstLine="1100" w:firstLineChars="500"/>
        <w:jc w:val="both"/>
        <w:rPr>
          <w:rFonts w:hint="eastAsia" w:ascii="宋体"/>
          <w:b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3.身份证复印件一份，师资班培训详细安排见每期班的培训报到须知</w:t>
      </w:r>
      <w:r>
        <w:rPr>
          <w:rFonts w:hint="eastAsia" w:ascii="仿宋_GB2312" w:hAnsi="仿宋_GB2312"/>
          <w:color w:val="0C0C0C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6732905</wp:posOffset>
                </wp:positionV>
                <wp:extent cx="5402580" cy="900430"/>
                <wp:effectExtent l="0" t="0" r="762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530.15pt;height:70.9pt;width:425.4pt;z-index:251660288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mRO3NkAAAAMAQAADwAAAAAAAAABACAAAAAiAAAAZHJzL2Rv&#10;d25yZXYueG1sUEsBAhQAFAAAAAgAh07iQHg6dn3HAQAAhQ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报名提示：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单位报名回执表请在每期班开班前一周上传。开班报到时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提交以下资料：</w:t>
                      </w:r>
                    </w:p>
                    <w:p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全国核心能力认证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  <w:lang w:eastAsia="zh-CN"/>
                        </w:rPr>
                        <w:t>就业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指导师证书申请表电子版；</w:t>
                      </w:r>
                    </w:p>
                    <w:p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2.免冠证件（蓝底）近照2寸的电子版一份；</w:t>
                      </w:r>
                    </w:p>
                    <w:p>
                      <w:pPr>
                        <w:tabs>
                          <w:tab w:val="left" w:pos="7947"/>
                        </w:tabs>
                        <w:ind w:firstLine="986" w:firstLineChars="548"/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3.身份证复印件一份。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师资班培训详细安排见每期班的培训报到须知。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  <w:lang w:eastAsia="zh-CN"/>
                        </w:rPr>
                        <w:tab/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：</w:t>
      </w:r>
    </w:p>
    <w:p>
      <w:pPr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sz w:val="30"/>
          <w:szCs w:val="30"/>
        </w:rPr>
        <w:t>高校毕业生就业协会核心能力分会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80" w:line="389" w:lineRule="exact"/>
        <w:ind w:left="0" w:right="0" w:firstLine="0"/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《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  <w:lang w:val="en-US" w:eastAsia="en-US"/>
        </w:rPr>
        <w:t>CVCC核心能力专业认证证书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》</w:t>
      </w:r>
      <w:r>
        <w:rPr>
          <w:b/>
          <w:bCs/>
          <w:spacing w:val="0"/>
          <w:w w:val="100"/>
          <w:position w:val="0"/>
          <w:sz w:val="30"/>
          <w:szCs w:val="30"/>
        </w:rPr>
        <w:t>申请表</w:t>
      </w:r>
    </w:p>
    <w:tbl>
      <w:tblPr>
        <w:tblStyle w:val="6"/>
        <w:tblpPr w:leftFromText="180" w:rightFromText="180" w:vertAnchor="text" w:horzAnchor="page" w:tblpX="1177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74"/>
        <w:gridCol w:w="823"/>
        <w:gridCol w:w="1346"/>
        <w:gridCol w:w="1841"/>
        <w:gridCol w:w="78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8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姓名</w:t>
            </w:r>
          </w:p>
        </w:tc>
        <w:tc>
          <w:tcPr>
            <w:tcW w:w="1474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出生年月</w:t>
            </w:r>
          </w:p>
        </w:tc>
        <w:tc>
          <w:tcPr>
            <w:tcW w:w="782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彩色照片一张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left="-242" w:leftChars="-101" w:firstLine="237" w:firstLineChars="99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职业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职称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民族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工作单位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通讯地址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电子邮箱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QQ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 xml:space="preserve"> 手机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座机</w:t>
            </w:r>
          </w:p>
        </w:tc>
        <w:tc>
          <w:tcPr>
            <w:tcW w:w="2732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培训时间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证书申请模块</w:t>
            </w:r>
          </w:p>
        </w:tc>
        <w:tc>
          <w:tcPr>
            <w:tcW w:w="2732" w:type="dxa"/>
            <w:gridSpan w:val="2"/>
            <w:tcBorders>
              <w:top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高级礼仪指导师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</w:trPr>
        <w:tc>
          <w:tcPr>
            <w:tcW w:w="168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 作</w:t>
            </w:r>
          </w:p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经 历</w:t>
            </w:r>
          </w:p>
        </w:tc>
        <w:tc>
          <w:tcPr>
            <w:tcW w:w="8216" w:type="dxa"/>
            <w:gridSpan w:val="6"/>
            <w:tcBorders>
              <w:top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CVCC办公室</w:t>
            </w:r>
          </w:p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spacing w:after="240" w:line="520" w:lineRule="exact"/>
              <w:ind w:firstLine="4740" w:firstLineChars="197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  <w:p>
            <w:pPr>
              <w:spacing w:line="520" w:lineRule="exact"/>
              <w:ind w:firstLine="391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说明：1．表中每一项应填写工整、准确。 </w:t>
      </w:r>
    </w:p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2．此表复印有效。</w:t>
      </w:r>
    </w:p>
    <w:p>
      <w:pPr>
        <w:spacing w:line="300" w:lineRule="exact"/>
        <w:rPr>
          <w:rFonts w:hint="eastAsia" w:ascii="宋体" w:hAnsi="宋体" w:eastAsia="宋体" w:cs="宋体"/>
          <w:color w:val="0C0C0C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3.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请在培训开班前将该表贴上电子版标准照片发到中心邮箱，保证表格格式不变动。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成都博润创新教育研究院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邮箱：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"mailto:sccvcc@126.com"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sccvcc@126.com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官方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网站：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"http://www.borun-edu.com"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www.borun-edu.com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0C0C0C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80" w:line="389" w:lineRule="exact"/>
        <w:ind w:left="0" w:right="0" w:firstLine="0"/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/>
          <w:b/>
          <w:bCs/>
          <w:spacing w:val="0"/>
          <w:w w:val="100"/>
          <w:position w:val="0"/>
          <w:sz w:val="28"/>
          <w:szCs w:val="28"/>
          <w:lang w:eastAsia="zh-CN"/>
        </w:rPr>
        <w:t>人社部门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《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  <w:lang w:eastAsia="zh-CN"/>
        </w:rPr>
        <w:t>商务礼仪</w:t>
      </w:r>
      <w:r>
        <w:rPr>
          <w:rFonts w:hint="eastAsia" w:ascii="宋体" w:hAnsi="宋体" w:eastAsia="宋体" w:cs="宋体"/>
          <w:b/>
          <w:color w:val="0C0C0C"/>
          <w:sz w:val="30"/>
          <w:szCs w:val="30"/>
        </w:rPr>
        <w:t>专项职业能力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  <w:lang w:val="en-US" w:eastAsia="en-US"/>
        </w:rPr>
        <w:t>证书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》</w:t>
      </w:r>
      <w:r>
        <w:rPr>
          <w:b/>
          <w:bCs/>
          <w:spacing w:val="0"/>
          <w:w w:val="100"/>
          <w:position w:val="0"/>
          <w:sz w:val="30"/>
          <w:szCs w:val="30"/>
        </w:rPr>
        <w:t>申请表</w:t>
      </w:r>
    </w:p>
    <w:tbl>
      <w:tblPr>
        <w:tblStyle w:val="6"/>
        <w:tblpPr w:leftFromText="180" w:rightFromText="180" w:vertAnchor="text" w:horzAnchor="page" w:tblpX="1177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74"/>
        <w:gridCol w:w="823"/>
        <w:gridCol w:w="1346"/>
        <w:gridCol w:w="1841"/>
        <w:gridCol w:w="78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8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姓名</w:t>
            </w:r>
          </w:p>
        </w:tc>
        <w:tc>
          <w:tcPr>
            <w:tcW w:w="1474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出生年月</w:t>
            </w:r>
          </w:p>
        </w:tc>
        <w:tc>
          <w:tcPr>
            <w:tcW w:w="782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彩色照片一张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left="-242" w:leftChars="-101" w:firstLine="237" w:firstLineChars="99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职业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职称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民族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工作单位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通讯地址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电子邮箱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QQ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 xml:space="preserve"> 手机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座机</w:t>
            </w:r>
          </w:p>
        </w:tc>
        <w:tc>
          <w:tcPr>
            <w:tcW w:w="2732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培训时间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证书申请模块</w:t>
            </w:r>
          </w:p>
        </w:tc>
        <w:tc>
          <w:tcPr>
            <w:tcW w:w="2732" w:type="dxa"/>
            <w:gridSpan w:val="2"/>
            <w:tcBorders>
              <w:top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商务礼仪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</w:trPr>
        <w:tc>
          <w:tcPr>
            <w:tcW w:w="168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 作</w:t>
            </w:r>
          </w:p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经 历</w:t>
            </w:r>
          </w:p>
        </w:tc>
        <w:tc>
          <w:tcPr>
            <w:tcW w:w="8216" w:type="dxa"/>
            <w:gridSpan w:val="6"/>
            <w:tcBorders>
              <w:top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CVCC办公室</w:t>
            </w:r>
          </w:p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spacing w:after="240" w:line="520" w:lineRule="exact"/>
              <w:ind w:firstLine="4740" w:firstLineChars="197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  <w:p>
            <w:pPr>
              <w:spacing w:line="520" w:lineRule="exact"/>
              <w:ind w:firstLine="391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说明：1．表中每一项应填写工整、准确。 </w:t>
      </w:r>
    </w:p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2．此表复印有效。</w:t>
      </w:r>
    </w:p>
    <w:p>
      <w:pPr>
        <w:spacing w:line="300" w:lineRule="exact"/>
        <w:rPr>
          <w:rFonts w:hint="eastAsia" w:ascii="宋体" w:hAnsi="宋体" w:eastAsia="宋体" w:cs="宋体"/>
          <w:color w:val="0C0C0C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3.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请在培训开班前将该表贴上电子版标准照片发到中心邮箱，保证表格格式不变动。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成都博润创新教育研究院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邮箱：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"mailto:sccvcc@126.com"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sccvcc@126.com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官方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网站：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"http://www.borun-edu.com"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www.borun-edu.com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0C0C0C"/>
          <w:kern w:val="0"/>
          <w:sz w:val="24"/>
          <w:szCs w:val="24"/>
        </w:rPr>
      </w:pPr>
    </w:p>
    <w:p>
      <w:pPr>
        <w:pStyle w:val="2"/>
        <w:jc w:val="both"/>
        <w:rPr>
          <w:color w:val="000000"/>
          <w:spacing w:val="0"/>
          <w:w w:val="100"/>
          <w:position w:val="0"/>
          <w:lang w:val="en-US" w:eastAsia="en-US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A9C332B-EE87-4A69-AB15-E42F65018B6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FF1F4C9-50EB-41F7-A802-E07A0670519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0B2053D"/>
    <w:rsid w:val="06A225BE"/>
    <w:rsid w:val="09A642FE"/>
    <w:rsid w:val="0A590531"/>
    <w:rsid w:val="0CAA09BE"/>
    <w:rsid w:val="0ED10D43"/>
    <w:rsid w:val="10C9585D"/>
    <w:rsid w:val="10E32902"/>
    <w:rsid w:val="128F4AEF"/>
    <w:rsid w:val="1398498F"/>
    <w:rsid w:val="17886245"/>
    <w:rsid w:val="1A9C1365"/>
    <w:rsid w:val="1D440BCC"/>
    <w:rsid w:val="1D97029A"/>
    <w:rsid w:val="20601879"/>
    <w:rsid w:val="21D477F9"/>
    <w:rsid w:val="225C2C6D"/>
    <w:rsid w:val="22A31EF1"/>
    <w:rsid w:val="255B2F57"/>
    <w:rsid w:val="265F3893"/>
    <w:rsid w:val="27196C26"/>
    <w:rsid w:val="284412C4"/>
    <w:rsid w:val="29E11898"/>
    <w:rsid w:val="2B997A2C"/>
    <w:rsid w:val="2BB869B5"/>
    <w:rsid w:val="2D98341E"/>
    <w:rsid w:val="34BF705E"/>
    <w:rsid w:val="369562CB"/>
    <w:rsid w:val="37D64879"/>
    <w:rsid w:val="3A706705"/>
    <w:rsid w:val="3C39117F"/>
    <w:rsid w:val="3D2D18A3"/>
    <w:rsid w:val="3E5424EC"/>
    <w:rsid w:val="41BB6E00"/>
    <w:rsid w:val="41FE2CF8"/>
    <w:rsid w:val="436C2AB6"/>
    <w:rsid w:val="447B634A"/>
    <w:rsid w:val="479D6B78"/>
    <w:rsid w:val="4C222BB9"/>
    <w:rsid w:val="4C3A5B7F"/>
    <w:rsid w:val="4D227D33"/>
    <w:rsid w:val="4D696DAF"/>
    <w:rsid w:val="50212DC9"/>
    <w:rsid w:val="51E15477"/>
    <w:rsid w:val="52DD1138"/>
    <w:rsid w:val="561730DF"/>
    <w:rsid w:val="561B2787"/>
    <w:rsid w:val="564A0C6E"/>
    <w:rsid w:val="5712706A"/>
    <w:rsid w:val="57222CD9"/>
    <w:rsid w:val="58B303D9"/>
    <w:rsid w:val="59883613"/>
    <w:rsid w:val="59A313F1"/>
    <w:rsid w:val="59D6612D"/>
    <w:rsid w:val="5B740512"/>
    <w:rsid w:val="5BFF3DB1"/>
    <w:rsid w:val="5D8365CC"/>
    <w:rsid w:val="5E114B86"/>
    <w:rsid w:val="5E6723B8"/>
    <w:rsid w:val="5EA031AD"/>
    <w:rsid w:val="5F5A18F2"/>
    <w:rsid w:val="60D00731"/>
    <w:rsid w:val="64F97173"/>
    <w:rsid w:val="66B21DA5"/>
    <w:rsid w:val="6747227C"/>
    <w:rsid w:val="68C161FA"/>
    <w:rsid w:val="68EB1643"/>
    <w:rsid w:val="69B2159B"/>
    <w:rsid w:val="6CF75654"/>
    <w:rsid w:val="6CFA066C"/>
    <w:rsid w:val="6F3377BC"/>
    <w:rsid w:val="6F9821EC"/>
    <w:rsid w:val="71E05943"/>
    <w:rsid w:val="75E11C8A"/>
    <w:rsid w:val="77C12F64"/>
    <w:rsid w:val="7A5213A8"/>
    <w:rsid w:val="7A99159F"/>
    <w:rsid w:val="7B166879"/>
    <w:rsid w:val="7B8A48D2"/>
    <w:rsid w:val="7DEA1C21"/>
    <w:rsid w:val="7FF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333333"/>
      <w:u w:val="none"/>
    </w:rPr>
  </w:style>
  <w:style w:type="paragraph" w:customStyle="1" w:styleId="10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ing #4|1"/>
    <w:basedOn w:val="1"/>
    <w:autoRedefine/>
    <w:qFormat/>
    <w:uiPriority w:val="0"/>
    <w:pPr>
      <w:widowControl w:val="0"/>
      <w:shd w:val="clear" w:color="auto" w:fill="auto"/>
      <w:spacing w:line="468" w:lineRule="exact"/>
      <w:outlineLvl w:val="3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891</Characters>
  <Lines>0</Lines>
  <Paragraphs>0</Paragraphs>
  <TotalTime>6</TotalTime>
  <ScaleCrop>false</ScaleCrop>
  <LinksUpToDate>false</LinksUpToDate>
  <CharactersWithSpaces>983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dcterms:modified xsi:type="dcterms:W3CDTF">2024-06-17T08:35:46Z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A8951B54B6DB4F8BA80418676CD260F9_13</vt:lpwstr>
  </property>
</Properties>
</file>